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E" w:rsidRPr="00F17D38" w:rsidRDefault="006E2E62">
      <w:pPr>
        <w:rPr>
          <w:sz w:val="28"/>
          <w:szCs w:val="28"/>
        </w:rPr>
      </w:pPr>
      <w:r w:rsidRPr="00F17D38">
        <w:rPr>
          <w:i/>
          <w:sz w:val="28"/>
          <w:szCs w:val="28"/>
        </w:rPr>
        <w:t>Gatsby</w:t>
      </w:r>
      <w:r w:rsidRPr="00F17D38">
        <w:rPr>
          <w:sz w:val="28"/>
          <w:szCs w:val="28"/>
        </w:rPr>
        <w:t xml:space="preserve"> </w:t>
      </w:r>
      <w:r w:rsidR="000F2156" w:rsidRPr="00F17D38">
        <w:rPr>
          <w:sz w:val="28"/>
          <w:szCs w:val="28"/>
        </w:rPr>
        <w:t>Chapter 1</w:t>
      </w:r>
    </w:p>
    <w:p w:rsidR="00C80020" w:rsidRDefault="00C80020"/>
    <w:p w:rsidR="00C80020" w:rsidRDefault="00C80020">
      <w:r>
        <w:t xml:space="preserve">Find these quotes in the book, </w:t>
      </w:r>
      <w:r w:rsidR="00F17D38">
        <w:t xml:space="preserve">analyze them, </w:t>
      </w:r>
      <w:r>
        <w:t>and write down what your interpretations</w:t>
      </w:r>
      <w:r w:rsidR="00F17D38">
        <w:t xml:space="preserve"> are</w:t>
      </w:r>
      <w:r>
        <w:t xml:space="preserve"> </w:t>
      </w:r>
      <w:r w:rsidR="00F17D38">
        <w:t>of them.</w:t>
      </w:r>
      <w:r w:rsidR="00AC527D">
        <w:t xml:space="preserve"> You will get these handouts for every chapter, in addition to your study guides. These will be in place of your reading journals.</w:t>
      </w:r>
    </w:p>
    <w:p w:rsidR="000F2156" w:rsidRDefault="000F2156"/>
    <w:p w:rsidR="000F2156" w:rsidRDefault="000F2156"/>
    <w:p w:rsidR="000F2156" w:rsidRDefault="000F2156" w:rsidP="000F2156">
      <w:pPr>
        <w:numPr>
          <w:ilvl w:val="0"/>
          <w:numId w:val="1"/>
        </w:numPr>
      </w:pPr>
      <w:r>
        <w:t xml:space="preserve">I was unjustly accused of being a politician, because I was privy to the secret </w:t>
      </w:r>
      <w:proofErr w:type="spellStart"/>
      <w:r>
        <w:t>griefs</w:t>
      </w:r>
      <w:proofErr w:type="spellEnd"/>
      <w:r>
        <w:t xml:space="preserve"> of wild, unknown men. Most of the confidences were unsought—frequently I feigned sleep, preoccupation, or a hostile levity when I realized by some unmistakable sign that an intimate revelation was quivering on the horizon; for the intimate relations of young men, or at least the terms in which they express them, are usually plagiaristic and marred by obvious suppressions. Reserving judgments is a matter of infinite hope.</w:t>
      </w:r>
    </w:p>
    <w:p w:rsidR="006E2E62" w:rsidRDefault="006E2E62" w:rsidP="000F2156">
      <w:r>
        <w:br/>
      </w:r>
    </w:p>
    <w:p w:rsidR="006E2E62" w:rsidRDefault="006E2E62" w:rsidP="000F2156"/>
    <w:p w:rsidR="00C80020" w:rsidRDefault="00C80020" w:rsidP="000F2156"/>
    <w:p w:rsidR="00C80020" w:rsidRDefault="00C80020" w:rsidP="000F2156"/>
    <w:p w:rsidR="00F17D38" w:rsidRDefault="00F17D38" w:rsidP="000F2156"/>
    <w:p w:rsidR="00C80020" w:rsidRDefault="00C80020" w:rsidP="000F2156"/>
    <w:p w:rsidR="00C80020" w:rsidRDefault="00C80020" w:rsidP="000F2156"/>
    <w:p w:rsidR="00C80020" w:rsidRDefault="00C80020" w:rsidP="000F2156"/>
    <w:p w:rsidR="00C80020" w:rsidRDefault="00C80020" w:rsidP="000F2156"/>
    <w:p w:rsidR="00C80020" w:rsidRDefault="00C80020" w:rsidP="000F2156"/>
    <w:p w:rsidR="000F2156" w:rsidRDefault="000F2156" w:rsidP="000F2156"/>
    <w:p w:rsidR="000F2156" w:rsidRDefault="006E2E62" w:rsidP="006E2E62">
      <w:pPr>
        <w:numPr>
          <w:ilvl w:val="0"/>
          <w:numId w:val="1"/>
        </w:numPr>
      </w:pPr>
      <w:r>
        <w:t>“ ‘All right,’ I said, ‘I’m glad it’s a girl. And I hope she’ll be a fool—that’s the best thing a girl can be in this world, a beautiful fool.’”</w:t>
      </w:r>
    </w:p>
    <w:p w:rsidR="006E2E62" w:rsidRDefault="006E2E62" w:rsidP="006E2E62"/>
    <w:p w:rsidR="006E2E62" w:rsidRDefault="006E2E62" w:rsidP="006E2E62"/>
    <w:p w:rsidR="006E2E62" w:rsidRDefault="006E2E62" w:rsidP="006E2E62"/>
    <w:p w:rsidR="00C80020" w:rsidRDefault="00C80020" w:rsidP="006E2E62"/>
    <w:p w:rsidR="00C80020" w:rsidRDefault="00C80020" w:rsidP="006E2E62"/>
    <w:p w:rsidR="00C80020" w:rsidRDefault="00C80020" w:rsidP="006E2E62"/>
    <w:p w:rsidR="00C80020" w:rsidRDefault="00C80020" w:rsidP="006E2E62"/>
    <w:p w:rsidR="00F17D38" w:rsidRDefault="00F17D38" w:rsidP="006E2E62"/>
    <w:p w:rsidR="00F17D38" w:rsidRDefault="00F17D38" w:rsidP="006E2E62"/>
    <w:p w:rsidR="00C80020" w:rsidRDefault="00C80020" w:rsidP="006E2E62"/>
    <w:p w:rsidR="00C80020" w:rsidRDefault="00C80020" w:rsidP="006E2E62"/>
    <w:p w:rsidR="006E2E62" w:rsidRDefault="006E2E62" w:rsidP="006E2E62"/>
    <w:p w:rsidR="006E2E62" w:rsidRDefault="006E2E62" w:rsidP="006E2E62">
      <w:pPr>
        <w:numPr>
          <w:ilvl w:val="0"/>
          <w:numId w:val="1"/>
        </w:numPr>
      </w:pPr>
      <w:r>
        <w:t>Their interest rather touched me and made them less remotely rich—nevertheless, I was confused and a little disgusted as I drove away. It seemed to me that the thing for Daisy to do was to rush out of the house, child in arms—but apparently there were no such intentions in her head.</w:t>
      </w:r>
    </w:p>
    <w:p w:rsidR="006E2E62" w:rsidRDefault="006E2E62" w:rsidP="006E2E62"/>
    <w:p w:rsidR="006E2E62" w:rsidRDefault="006E2E62" w:rsidP="006E2E62"/>
    <w:p w:rsidR="006E2E62" w:rsidRDefault="006E2E62" w:rsidP="00F17D38"/>
    <w:p w:rsidR="00F17D38" w:rsidRDefault="00F17D38" w:rsidP="00F17D38"/>
    <w:p w:rsidR="00F17D38" w:rsidRDefault="00F17D38" w:rsidP="00F17D38"/>
    <w:p w:rsidR="00F17D38" w:rsidRDefault="00F17D38" w:rsidP="00F17D38"/>
    <w:p w:rsidR="00F17D38" w:rsidRDefault="00F17D38" w:rsidP="00F17D38"/>
    <w:p w:rsidR="00F17D38" w:rsidRDefault="00F17D38" w:rsidP="00F17D38"/>
    <w:p w:rsidR="00F17D38" w:rsidRDefault="00F17D38" w:rsidP="00F17D38"/>
    <w:p w:rsidR="00F17D38" w:rsidRDefault="00F17D38" w:rsidP="00F17D38"/>
    <w:p w:rsidR="00F17D38" w:rsidRPr="00C80020" w:rsidRDefault="00F17D38" w:rsidP="00F17D38"/>
    <w:sectPr w:rsidR="00F17D38" w:rsidRPr="00C80020" w:rsidSect="00AC527D">
      <w:pgSz w:w="12240" w:h="15840" w:code="1"/>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066"/>
    <w:multiLevelType w:val="hybridMultilevel"/>
    <w:tmpl w:val="281E6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849B9"/>
    <w:multiLevelType w:val="hybridMultilevel"/>
    <w:tmpl w:val="07303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F2156"/>
    <w:rsid w:val="000F2156"/>
    <w:rsid w:val="006E2E62"/>
    <w:rsid w:val="008507D7"/>
    <w:rsid w:val="00AC527D"/>
    <w:rsid w:val="00C80020"/>
    <w:rsid w:val="00F10E9E"/>
    <w:rsid w:val="00F1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Gatsby Chapter 1</vt:lpstr>
    </vt:vector>
  </TitlesOfParts>
  <Company>AVUHSD</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Chapter 1</dc:title>
  <dc:subject/>
  <dc:creator>QHHS</dc:creator>
  <cp:keywords/>
  <dc:description/>
  <cp:lastModifiedBy>AVUHSD</cp:lastModifiedBy>
  <cp:revision>2</cp:revision>
  <cp:lastPrinted>2008-01-23T17:04:00Z</cp:lastPrinted>
  <dcterms:created xsi:type="dcterms:W3CDTF">2013-01-31T01:41:00Z</dcterms:created>
  <dcterms:modified xsi:type="dcterms:W3CDTF">2013-01-31T01:41:00Z</dcterms:modified>
</cp:coreProperties>
</file>